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F8D3C" w14:textId="2EAE8A18" w:rsidR="00D55929" w:rsidRPr="001E2693" w:rsidRDefault="00F37CFA" w:rsidP="008429DB">
      <w:pPr>
        <w:pStyle w:val="a3"/>
        <w:tabs>
          <w:tab w:val="left" w:pos="7088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0FB3F083">
                <wp:simplePos x="0" y="0"/>
                <wp:positionH relativeFrom="column">
                  <wp:posOffset>-706247</wp:posOffset>
                </wp:positionH>
                <wp:positionV relativeFrom="paragraph">
                  <wp:posOffset>-426695</wp:posOffset>
                </wp:positionV>
                <wp:extent cx="7644385" cy="715045"/>
                <wp:effectExtent l="0" t="0" r="0" b="889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4385" cy="715045"/>
                          <a:chOff x="-96990" y="38169"/>
                          <a:chExt cx="7784131" cy="715841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61360" y="38169"/>
                            <a:ext cx="2525781" cy="55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E3386B" id="Группа 7" o:spid="_x0000_s1026" style="position:absolute;margin-left:-55.6pt;margin-top:-33.6pt;width:601.9pt;height:56.3pt;z-index:251659264;mso-width-relative:margin;mso-height-relative:margin" coordorigin="-969,381" coordsize="77841,7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0" o:title=""/>
                  <v:path arrowok="t"/>
                </v:shape>
                <v:shape id="Рисунок 4" o:spid="_x0000_s1028" type="#_x0000_t75" style="position:absolute;left:51613;top:381;width:25258;height:5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Wg3rFAAAA2gAAAA8AAABkcnMvZG93bnJldi54bWxEj91qAjEUhO8LfYdwCr2rWaW0dTWKlgqK&#10;VvC3vTxsjpvFzcmyiev27U2h0MthZr5hhuPWlqKh2heOFXQ7CQjizOmCcwX73ezpDYQPyBpLx6Tg&#10;hzyMR/d3Q0y1u/KGmm3IRYSwT1GBCaFKpfSZIYu+4yri6J1cbTFEWedS13iNcFvKXpK8SIsFxwWD&#10;Fb0bys7bi1XQX30ujlNrXtsPuWwO3wf6yvZrpR4f2skARKA2/If/2nOt4Bl+r8QbIE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oN6xQAAANoAAAAPAAAAAAAAAAAAAAAA&#10;AJ8CAABkcnMvZG93bnJldi54bWxQSwUGAAAAAAQABAD3AAAAkQMAAAAA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3B0A627A" w14:textId="77777777" w:rsidR="00D3657F" w:rsidRDefault="00D3657F" w:rsidP="00EE34F3">
      <w:pPr>
        <w:spacing w:after="0" w:line="240" w:lineRule="auto"/>
        <w:ind w:left="1134" w:right="991"/>
        <w:rPr>
          <w:rFonts w:ascii="Arial" w:hAnsi="Arial" w:cs="Arial"/>
          <w:noProof/>
          <w:color w:val="363194" w:themeColor="accent1"/>
          <w:sz w:val="32"/>
          <w:szCs w:val="32"/>
        </w:rPr>
      </w:pPr>
    </w:p>
    <w:p w14:paraId="4407CFE3" w14:textId="77777777" w:rsidR="00EE34F3" w:rsidRDefault="00EE34F3" w:rsidP="00EE34F3">
      <w:pPr>
        <w:spacing w:after="0" w:line="240" w:lineRule="auto"/>
        <w:ind w:left="1134" w:right="991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О ДИНАМИКЕ ЦЕН НА БЕНЗИН АВТОМОБИЛЬНЫЙ </w:t>
      </w:r>
    </w:p>
    <w:p w14:paraId="4F502DF9" w14:textId="0F008E4E" w:rsidR="002D799B" w:rsidRDefault="00B43948" w:rsidP="00D3657F">
      <w:pPr>
        <w:spacing w:after="240" w:line="240" w:lineRule="auto"/>
        <w:ind w:left="1134" w:right="991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В </w:t>
      </w:r>
      <w:r w:rsidR="00BA08DB">
        <w:rPr>
          <w:rFonts w:ascii="Arial" w:hAnsi="Arial" w:cs="Arial"/>
          <w:noProof/>
          <w:color w:val="363194" w:themeColor="accent1"/>
          <w:sz w:val="32"/>
          <w:szCs w:val="32"/>
        </w:rPr>
        <w:t>СЕНТЯБР</w:t>
      </w:r>
      <w:r w:rsidR="004C3A52">
        <w:rPr>
          <w:rFonts w:ascii="Arial" w:hAnsi="Arial" w:cs="Arial"/>
          <w:noProof/>
          <w:color w:val="363194" w:themeColor="accent1"/>
          <w:sz w:val="32"/>
          <w:szCs w:val="32"/>
        </w:rPr>
        <w:t>Е</w:t>
      </w: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 202</w:t>
      </w:r>
      <w:r w:rsidR="005F7FDD">
        <w:rPr>
          <w:rFonts w:ascii="Arial" w:hAnsi="Arial" w:cs="Arial"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ГОДА</w:t>
      </w:r>
    </w:p>
    <w:p w14:paraId="60807BF9" w14:textId="6A861651" w:rsidR="00D55929" w:rsidRDefault="00EE34F3" w:rsidP="00D9532C">
      <w:pPr>
        <w:ind w:right="-23"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В</w:t>
      </w:r>
      <w:r w:rsidR="00D55929" w:rsidRPr="000E53F5">
        <w:rPr>
          <w:rFonts w:ascii="Arial" w:hAnsi="Arial" w:cs="Arial"/>
          <w:color w:val="282A2E"/>
        </w:rPr>
        <w:t xml:space="preserve"> </w:t>
      </w:r>
      <w:r w:rsidR="00BA08DB">
        <w:rPr>
          <w:rFonts w:ascii="Arial" w:hAnsi="Arial" w:cs="Arial"/>
          <w:color w:val="282A2E"/>
        </w:rPr>
        <w:t>сентябре</w:t>
      </w:r>
      <w:r w:rsidR="00BB0EE3">
        <w:rPr>
          <w:rFonts w:ascii="Arial" w:hAnsi="Arial" w:cs="Arial"/>
          <w:color w:val="282A2E"/>
        </w:rPr>
        <w:t xml:space="preserve"> 202</w:t>
      </w:r>
      <w:r w:rsidR="005F7FDD">
        <w:rPr>
          <w:rFonts w:ascii="Arial" w:hAnsi="Arial" w:cs="Arial"/>
          <w:color w:val="282A2E"/>
        </w:rPr>
        <w:t>4</w:t>
      </w:r>
      <w:r w:rsidR="00D3657F">
        <w:rPr>
          <w:rFonts w:ascii="Arial" w:hAnsi="Arial" w:cs="Arial"/>
          <w:color w:val="282A2E"/>
        </w:rPr>
        <w:t xml:space="preserve"> года</w:t>
      </w:r>
      <w:r>
        <w:rPr>
          <w:rFonts w:ascii="Arial" w:hAnsi="Arial" w:cs="Arial"/>
          <w:color w:val="282A2E"/>
        </w:rPr>
        <w:t xml:space="preserve"> по сравнению с </w:t>
      </w:r>
      <w:r w:rsidR="00BA08DB">
        <w:rPr>
          <w:rFonts w:ascii="Arial" w:hAnsi="Arial" w:cs="Arial"/>
          <w:color w:val="282A2E"/>
        </w:rPr>
        <w:t>августом</w:t>
      </w:r>
      <w:r>
        <w:rPr>
          <w:rFonts w:ascii="Arial" w:hAnsi="Arial" w:cs="Arial"/>
          <w:color w:val="282A2E"/>
        </w:rPr>
        <w:t xml:space="preserve"> 202</w:t>
      </w:r>
      <w:r w:rsidR="005F7FDD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 xml:space="preserve"> года индекс потребительских цен на бензин автомобильный</w:t>
      </w:r>
      <w:r w:rsidR="00BB0EE3">
        <w:rPr>
          <w:rFonts w:ascii="Arial" w:hAnsi="Arial" w:cs="Arial"/>
          <w:color w:val="282A2E"/>
        </w:rPr>
        <w:t xml:space="preserve"> составил </w:t>
      </w:r>
      <w:r w:rsidR="00DF05A5">
        <w:rPr>
          <w:rFonts w:ascii="Arial" w:hAnsi="Arial" w:cs="Arial"/>
          <w:color w:val="282A2E"/>
        </w:rPr>
        <w:t>10</w:t>
      </w:r>
      <w:r w:rsidR="008429DB">
        <w:rPr>
          <w:rFonts w:ascii="Arial" w:hAnsi="Arial" w:cs="Arial"/>
          <w:color w:val="282A2E"/>
        </w:rPr>
        <w:t>0</w:t>
      </w:r>
      <w:r>
        <w:rPr>
          <w:rFonts w:ascii="Arial" w:hAnsi="Arial" w:cs="Arial"/>
          <w:color w:val="282A2E"/>
        </w:rPr>
        <w:t>,</w:t>
      </w:r>
      <w:r w:rsidR="00BA08DB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>%</w:t>
      </w:r>
      <w:r w:rsidR="00BB0EE3">
        <w:rPr>
          <w:rFonts w:ascii="Arial" w:hAnsi="Arial" w:cs="Arial"/>
          <w:color w:val="282A2E"/>
        </w:rPr>
        <w:t xml:space="preserve">. </w:t>
      </w:r>
      <w:r w:rsidR="00D55929" w:rsidRPr="000E53F5">
        <w:rPr>
          <w:rFonts w:ascii="Arial" w:hAnsi="Arial" w:cs="Arial"/>
          <w:color w:val="282A2E"/>
        </w:rPr>
        <w:t xml:space="preserve"> </w:t>
      </w:r>
    </w:p>
    <w:p w14:paraId="07150506" w14:textId="1D63CD3A" w:rsidR="00D55929" w:rsidRPr="00D9532C" w:rsidRDefault="00EE34F3" w:rsidP="00EE34F3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Динамика потребительских цен на бензин автомобильный и дизельное топливо</w:t>
      </w:r>
    </w:p>
    <w:tbl>
      <w:tblPr>
        <w:tblStyle w:val="1"/>
        <w:tblW w:w="10745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1842"/>
        <w:gridCol w:w="1843"/>
        <w:gridCol w:w="1843"/>
        <w:gridCol w:w="1843"/>
      </w:tblGrid>
      <w:tr w:rsidR="005F7FDD" w:rsidRPr="0050523C" w14:paraId="17BCE516" w14:textId="59A83C25" w:rsidTr="004C3A52">
        <w:tc>
          <w:tcPr>
            <w:tcW w:w="3374" w:type="dxa"/>
            <w:vMerge w:val="restart"/>
            <w:shd w:val="clear" w:color="auto" w:fill="EBEBEB"/>
          </w:tcPr>
          <w:p w14:paraId="4C6E5A78" w14:textId="77777777" w:rsidR="005F7FDD" w:rsidRPr="0050523C" w:rsidRDefault="005F7FDD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shd w:val="clear" w:color="auto" w:fill="EBEBEB"/>
            <w:vAlign w:val="center"/>
          </w:tcPr>
          <w:p w14:paraId="26182AFD" w14:textId="50002069" w:rsidR="005F7FDD" w:rsidRDefault="00BA08DB" w:rsidP="00E149A0">
            <w:pPr>
              <w:ind w:hanging="25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  <w:r w:rsidR="001A2DC1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5F7FDD">
              <w:rPr>
                <w:rFonts w:ascii="Arial" w:hAnsi="Arial" w:cs="Arial"/>
                <w:color w:val="282A2E"/>
                <w:sz w:val="18"/>
                <w:szCs w:val="18"/>
              </w:rPr>
              <w:t>2024 г. к</w:t>
            </w:r>
          </w:p>
        </w:tc>
      </w:tr>
      <w:tr w:rsidR="005F7FDD" w:rsidRPr="0050523C" w14:paraId="5AD99B68" w14:textId="0835F3B2" w:rsidTr="004C3A52">
        <w:tc>
          <w:tcPr>
            <w:tcW w:w="3374" w:type="dxa"/>
            <w:vMerge/>
            <w:tcBorders>
              <w:bottom w:val="single" w:sz="8" w:space="0" w:color="BFBFBF" w:themeColor="background1" w:themeShade="BF"/>
            </w:tcBorders>
            <w:shd w:val="clear" w:color="auto" w:fill="EBEBEB"/>
          </w:tcPr>
          <w:p w14:paraId="44AD4227" w14:textId="77777777" w:rsidR="005F7FDD" w:rsidRPr="0050523C" w:rsidRDefault="005F7FDD" w:rsidP="007370B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8" w:space="0" w:color="BFBFBF" w:themeColor="background1" w:themeShade="BF"/>
            </w:tcBorders>
            <w:shd w:val="clear" w:color="auto" w:fill="EBEBEB"/>
            <w:vAlign w:val="center"/>
          </w:tcPr>
          <w:p w14:paraId="1F442182" w14:textId="79214517" w:rsidR="005F7FDD" w:rsidRPr="0050523C" w:rsidRDefault="00BA08DB" w:rsidP="008429DB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августу</w:t>
            </w:r>
            <w:r w:rsidR="005F7FDD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</w:tc>
        <w:tc>
          <w:tcPr>
            <w:tcW w:w="1843" w:type="dxa"/>
            <w:tcBorders>
              <w:bottom w:val="single" w:sz="8" w:space="0" w:color="BFBFBF" w:themeColor="background1" w:themeShade="BF"/>
            </w:tcBorders>
            <w:shd w:val="clear" w:color="auto" w:fill="EBEBEB"/>
            <w:vAlign w:val="center"/>
          </w:tcPr>
          <w:p w14:paraId="13C63393" w14:textId="0C69D836" w:rsidR="005F7FDD" w:rsidRPr="0050523C" w:rsidRDefault="005F7FDD" w:rsidP="005F7FDD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843" w:type="dxa"/>
            <w:tcBorders>
              <w:bottom w:val="single" w:sz="8" w:space="0" w:color="BFBFBF" w:themeColor="background1" w:themeShade="BF"/>
            </w:tcBorders>
            <w:shd w:val="clear" w:color="auto" w:fill="EBEBEB"/>
            <w:vAlign w:val="center"/>
          </w:tcPr>
          <w:p w14:paraId="04DE2FBA" w14:textId="034F225C" w:rsidR="005F7FDD" w:rsidRPr="0050523C" w:rsidRDefault="00BA08DB" w:rsidP="00E149A0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  <w:r w:rsidR="005F7FDD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  <w:tc>
          <w:tcPr>
            <w:tcW w:w="1843" w:type="dxa"/>
            <w:tcBorders>
              <w:bottom w:val="single" w:sz="8" w:space="0" w:color="BFBFBF" w:themeColor="background1" w:themeShade="BF"/>
            </w:tcBorders>
            <w:shd w:val="clear" w:color="auto" w:fill="EBEBEB"/>
          </w:tcPr>
          <w:p w14:paraId="2986C637" w14:textId="42DFC4D8" w:rsidR="008429DB" w:rsidRDefault="005228DB" w:rsidP="005F7FDD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  <w:r w:rsidR="00D3657F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–</w:t>
            </w:r>
            <w:r w:rsidR="00D3657F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BA08DB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  <w:p w14:paraId="1BE42C0A" w14:textId="189865D1" w:rsidR="005F7FDD" w:rsidRDefault="005F7FDD" w:rsidP="005F7FDD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2024 г.</w:t>
            </w:r>
          </w:p>
          <w:p w14:paraId="27562FEA" w14:textId="234ED7F5" w:rsidR="005F7FDD" w:rsidRDefault="005F7FDD" w:rsidP="005F7FDD">
            <w:pPr>
              <w:ind w:left="-113" w:right="-113" w:firstLine="5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к январю</w:t>
            </w:r>
            <w:r w:rsidR="00D3657F"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 w:rsidR="00BA08DB">
              <w:rPr>
                <w:rFonts w:ascii="Arial" w:hAnsi="Arial" w:cs="Arial"/>
                <w:color w:val="282A2E"/>
                <w:sz w:val="18"/>
                <w:szCs w:val="18"/>
              </w:rPr>
              <w:t>сентябрю</w:t>
            </w:r>
          </w:p>
          <w:p w14:paraId="18D2A798" w14:textId="3078DC81" w:rsidR="005F7FDD" w:rsidRDefault="005F7FDD" w:rsidP="005F7FDD">
            <w:pPr>
              <w:ind w:left="-113" w:right="-113" w:firstLine="5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 г.</w:t>
            </w:r>
          </w:p>
        </w:tc>
      </w:tr>
      <w:tr w:rsidR="005F7FDD" w:rsidRPr="0050523C" w14:paraId="62A5B29F" w14:textId="647420F9" w:rsidTr="004C3A52">
        <w:trPr>
          <w:trHeight w:val="252"/>
        </w:trPr>
        <w:tc>
          <w:tcPr>
            <w:tcW w:w="8902" w:type="dxa"/>
            <w:gridSpan w:val="4"/>
            <w:shd w:val="clear" w:color="auto" w:fill="auto"/>
            <w:vAlign w:val="bottom"/>
          </w:tcPr>
          <w:p w14:paraId="43F32A2C" w14:textId="5D20F289" w:rsidR="004C3A52" w:rsidRPr="0050523C" w:rsidRDefault="005F7FDD" w:rsidP="001C7CF2">
            <w:pPr>
              <w:spacing w:after="16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Индекс потребительских цен</w:t>
            </w:r>
          </w:p>
        </w:tc>
        <w:tc>
          <w:tcPr>
            <w:tcW w:w="1843" w:type="dxa"/>
            <w:shd w:val="clear" w:color="auto" w:fill="auto"/>
          </w:tcPr>
          <w:p w14:paraId="5621D77B" w14:textId="77777777" w:rsidR="005F7FDD" w:rsidRDefault="005F7FDD" w:rsidP="005F7FDD">
            <w:pPr>
              <w:ind w:hanging="250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F7FDD" w:rsidRPr="0050523C" w14:paraId="1A9830FB" w14:textId="6B548084" w:rsidTr="004C3A52">
        <w:tc>
          <w:tcPr>
            <w:tcW w:w="3374" w:type="dxa"/>
            <w:shd w:val="clear" w:color="auto" w:fill="auto"/>
            <w:vAlign w:val="bottom"/>
          </w:tcPr>
          <w:p w14:paraId="7B81B0D5" w14:textId="655C510F" w:rsidR="005F7FDD" w:rsidRPr="0050523C" w:rsidRDefault="005F7FDD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 бензин автомобильный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969D49E" w14:textId="0CB0479F" w:rsidR="005F7FDD" w:rsidRPr="0050523C" w:rsidRDefault="00E149A0" w:rsidP="00BA08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  <w:r w:rsidR="008429D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="00BA08DB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0E77E8" w14:textId="7D814980" w:rsidR="005F7FDD" w:rsidRPr="0050523C" w:rsidRDefault="00BA08DB" w:rsidP="00842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 w:rsidR="008429DB"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21AD633" w14:textId="7DC5501D" w:rsidR="005F7FDD" w:rsidRPr="0050523C" w:rsidRDefault="00BA08DB" w:rsidP="00BA08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105,31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3D34B4E" w14:textId="60341DE8" w:rsidR="005F7FDD" w:rsidRDefault="00BA08DB" w:rsidP="004C3A52">
            <w:pPr>
              <w:ind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 w:rsidR="008429DB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  <w:tr w:rsidR="005F7FDD" w:rsidRPr="0050523C" w14:paraId="12C6C730" w14:textId="7BFCB2D8" w:rsidTr="004C3A52">
        <w:tc>
          <w:tcPr>
            <w:tcW w:w="3374" w:type="dxa"/>
            <w:shd w:val="clear" w:color="auto" w:fill="auto"/>
            <w:vAlign w:val="bottom"/>
          </w:tcPr>
          <w:p w14:paraId="7DDF2557" w14:textId="7D17B8FB" w:rsidR="005F7FDD" w:rsidRDefault="005F7FDD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  <w:r w:rsidRPr="005F7FDD">
              <w:rPr>
                <w:rFonts w:ascii="Arial" w:hAnsi="Arial" w:cs="Arial"/>
                <w:color w:val="282A2E"/>
                <w:sz w:val="18"/>
                <w:szCs w:val="18"/>
              </w:rPr>
              <w:t>:</w:t>
            </w:r>
          </w:p>
          <w:p w14:paraId="7C7CE61E" w14:textId="3DD625D5" w:rsidR="005F7FDD" w:rsidRPr="00F574A4" w:rsidRDefault="005F7FDD" w:rsidP="004C3A5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марки АИ</w:t>
            </w:r>
            <w:r w:rsidR="004C3A52"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E950741" w14:textId="35503D77" w:rsidR="005F7FDD" w:rsidRPr="0050523C" w:rsidRDefault="00BA08DB" w:rsidP="004C3A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6443A48" w14:textId="0EEAF611" w:rsidR="005F7FDD" w:rsidRPr="0050523C" w:rsidRDefault="00E149A0" w:rsidP="00BA08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 w:rsidR="00BA08DB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27CA4B0" w14:textId="6C22B5D4" w:rsidR="005F7FDD" w:rsidRPr="0050523C" w:rsidRDefault="00BA08DB" w:rsidP="004C3A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104,81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65FB8F" w14:textId="28E1D49F" w:rsidR="005F7FDD" w:rsidRDefault="00E149A0" w:rsidP="00BA08DB">
            <w:pPr>
              <w:ind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 w:rsidR="00BA08DB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</w:tr>
      <w:tr w:rsidR="005F7FDD" w:rsidRPr="0050523C" w14:paraId="03367CBF" w14:textId="6B7076C9" w:rsidTr="004C3A52">
        <w:tc>
          <w:tcPr>
            <w:tcW w:w="3374" w:type="dxa"/>
            <w:shd w:val="clear" w:color="auto" w:fill="auto"/>
            <w:vAlign w:val="bottom"/>
          </w:tcPr>
          <w:p w14:paraId="31CD3D41" w14:textId="266BB646" w:rsidR="005F7FDD" w:rsidRPr="0050523C" w:rsidRDefault="005F7FDD" w:rsidP="004C3A5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марки АИ</w:t>
            </w:r>
            <w:r w:rsidR="004C3A52">
              <w:rPr>
                <w:rFonts w:ascii="Arial" w:hAnsi="Arial" w:cs="Arial"/>
                <w:color w:val="282A2E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9B3AE3F" w14:textId="65CA8BB4" w:rsidR="005F7FDD" w:rsidRPr="0050523C" w:rsidRDefault="00BA08DB" w:rsidP="004C3A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100,18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30733C" w14:textId="10483C46" w:rsidR="005F7FDD" w:rsidRPr="0050523C" w:rsidRDefault="00BA08DB" w:rsidP="004C3A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106,06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6C1C885" w14:textId="4748C4BA" w:rsidR="005F7FDD" w:rsidRPr="0050523C" w:rsidRDefault="008429DB" w:rsidP="00BA08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104,4</w:t>
            </w:r>
            <w:r w:rsidR="00BA08DB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489F50E" w14:textId="24DE4180" w:rsidR="005F7FDD" w:rsidRDefault="00BA08DB" w:rsidP="008429DB">
            <w:pPr>
              <w:ind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</w:t>
            </w:r>
            <w:r w:rsidR="008429D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5F7FDD" w:rsidRPr="0050523C" w14:paraId="09FEBD5E" w14:textId="4B8AF3A0" w:rsidTr="004C3A52">
        <w:tc>
          <w:tcPr>
            <w:tcW w:w="3374" w:type="dxa"/>
            <w:shd w:val="clear" w:color="auto" w:fill="auto"/>
            <w:vAlign w:val="bottom"/>
          </w:tcPr>
          <w:p w14:paraId="2DE8045C" w14:textId="6DADD47D" w:rsidR="005F7FDD" w:rsidRPr="0050523C" w:rsidRDefault="005F7FDD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марки АИ 98 и выше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8FC135E" w14:textId="3A20BDAE" w:rsidR="005F7FDD" w:rsidRPr="0050523C" w:rsidRDefault="00BA08DB" w:rsidP="004C3A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105,03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97FBDBD" w14:textId="11C0C0D9" w:rsidR="005F7FDD" w:rsidRPr="0050523C" w:rsidRDefault="00BA08DB" w:rsidP="004C3A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116,92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49EC529" w14:textId="2D32144A" w:rsidR="005F7FDD" w:rsidRPr="0050523C" w:rsidRDefault="00BA08DB" w:rsidP="004C3A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117,16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CB11D4A" w14:textId="5EDE8DEA" w:rsidR="005F7FDD" w:rsidRDefault="00BA08DB" w:rsidP="008429DB">
            <w:pPr>
              <w:ind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113,27</w:t>
            </w:r>
          </w:p>
        </w:tc>
      </w:tr>
      <w:tr w:rsidR="005F7FDD" w:rsidRPr="0050523C" w14:paraId="38A24013" w14:textId="21BD6365" w:rsidTr="004C3A52">
        <w:tc>
          <w:tcPr>
            <w:tcW w:w="3374" w:type="dxa"/>
            <w:shd w:val="clear" w:color="auto" w:fill="auto"/>
            <w:vAlign w:val="bottom"/>
          </w:tcPr>
          <w:p w14:paraId="0CB38236" w14:textId="10A17DB8" w:rsidR="005F7FDD" w:rsidRPr="0050523C" w:rsidRDefault="005F7FDD" w:rsidP="007370B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 дизельное топливо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D971AE5" w14:textId="42E98722" w:rsidR="005F7FDD" w:rsidRPr="0050523C" w:rsidRDefault="00BA08DB" w:rsidP="00BA08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8EFB5C3" w14:textId="4728FFD9" w:rsidR="005F7FDD" w:rsidRPr="0050523C" w:rsidRDefault="00BA08DB" w:rsidP="008429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F1CA2E6" w14:textId="1E0592C2" w:rsidR="005F7FDD" w:rsidRPr="0050523C" w:rsidRDefault="00BA08DB" w:rsidP="004C3A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105,50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9AE66A" w14:textId="0E4DA847" w:rsidR="005F7FDD" w:rsidRDefault="00BA08DB" w:rsidP="008429DB">
            <w:pPr>
              <w:ind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</w:t>
            </w:r>
            <w:r w:rsidR="008429DB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5F7FDD" w:rsidRPr="0050523C" w14:paraId="1BE3470F" w14:textId="468670B6" w:rsidTr="004C3A52">
        <w:tc>
          <w:tcPr>
            <w:tcW w:w="3374" w:type="dxa"/>
            <w:shd w:val="clear" w:color="auto" w:fill="auto"/>
            <w:vAlign w:val="bottom"/>
          </w:tcPr>
          <w:p w14:paraId="78FACC58" w14:textId="77777777" w:rsidR="005F7FDD" w:rsidRPr="00755D49" w:rsidRDefault="005F7FDD" w:rsidP="00D9532C">
            <w:pPr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bookmarkStart w:id="0" w:name="_GoBack" w:colFirst="1" w:colLast="4"/>
            <w:r w:rsidRPr="00755D49">
              <w:rPr>
                <w:rFonts w:ascii="Arial" w:hAnsi="Arial" w:cs="Arial"/>
                <w:b/>
                <w:color w:val="363194"/>
                <w:sz w:val="18"/>
                <w:szCs w:val="18"/>
              </w:rPr>
              <w:t>Справочно</w:t>
            </w:r>
          </w:p>
          <w:p w14:paraId="4380EFBF" w14:textId="556BC793" w:rsidR="005F7FDD" w:rsidRPr="00F574A4" w:rsidRDefault="005F7FDD" w:rsidP="00D9532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Индекс потребительских цен на товары и услуги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47A39DE" w14:textId="741A120F" w:rsidR="005F7FDD" w:rsidRPr="0050523C" w:rsidRDefault="008429DB" w:rsidP="00BA08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 w:rsidR="00BA08DB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0ADE6E" w14:textId="75B37D7E" w:rsidR="005F7FDD" w:rsidRPr="0050523C" w:rsidRDefault="00BA08DB" w:rsidP="00BA08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104,85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03E133" w14:textId="5E74EC65" w:rsidR="005F7FDD" w:rsidRPr="0050523C" w:rsidRDefault="008429DB" w:rsidP="00BA08D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107,4</w:t>
            </w:r>
            <w:r w:rsidR="00BA08DB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E9EC7DE" w14:textId="36476B0B" w:rsidR="005F7FDD" w:rsidRDefault="00BA08DB" w:rsidP="00BA08DB">
            <w:pPr>
              <w:ind w:hanging="2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106,75</w:t>
            </w:r>
          </w:p>
        </w:tc>
      </w:tr>
      <w:bookmarkEnd w:id="0"/>
    </w:tbl>
    <w:p w14:paraId="4AA0B57E" w14:textId="77777777" w:rsidR="0050523C" w:rsidRDefault="0050523C" w:rsidP="00D55929">
      <w:pPr>
        <w:rPr>
          <w:rFonts w:ascii="Arial" w:hAnsi="Arial" w:cs="Arial"/>
          <w:b/>
          <w:bCs/>
          <w:color w:val="363194"/>
        </w:rPr>
      </w:pPr>
    </w:p>
    <w:sectPr w:rsidR="0050523C" w:rsidSect="002D799B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085B6" w14:textId="77777777" w:rsidR="009C347E" w:rsidRDefault="009C347E" w:rsidP="000A4F53">
      <w:pPr>
        <w:spacing w:after="0" w:line="240" w:lineRule="auto"/>
      </w:pPr>
      <w:r>
        <w:separator/>
      </w:r>
    </w:p>
  </w:endnote>
  <w:endnote w:type="continuationSeparator" w:id="0">
    <w:p w14:paraId="1E9E9C0F" w14:textId="77777777" w:rsidR="009C347E" w:rsidRDefault="009C347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EE34F3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35C5B" w14:textId="77777777" w:rsidR="009C347E" w:rsidRDefault="009C347E" w:rsidP="000A4F53">
      <w:pPr>
        <w:spacing w:after="0" w:line="240" w:lineRule="auto"/>
      </w:pPr>
      <w:r>
        <w:separator/>
      </w:r>
    </w:p>
  </w:footnote>
  <w:footnote w:type="continuationSeparator" w:id="0">
    <w:p w14:paraId="1B15A61C" w14:textId="77777777" w:rsidR="009C347E" w:rsidRDefault="009C347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A4F53"/>
    <w:rsid w:val="00184AB2"/>
    <w:rsid w:val="001A0DFA"/>
    <w:rsid w:val="001A2DC1"/>
    <w:rsid w:val="001C7CF2"/>
    <w:rsid w:val="001E4C22"/>
    <w:rsid w:val="001F11DC"/>
    <w:rsid w:val="001F66AB"/>
    <w:rsid w:val="00216178"/>
    <w:rsid w:val="002370CF"/>
    <w:rsid w:val="00240DA0"/>
    <w:rsid w:val="002D088E"/>
    <w:rsid w:val="002D6E48"/>
    <w:rsid w:val="002D799B"/>
    <w:rsid w:val="002E38E3"/>
    <w:rsid w:val="002E4066"/>
    <w:rsid w:val="003336DA"/>
    <w:rsid w:val="00343702"/>
    <w:rsid w:val="00387FCB"/>
    <w:rsid w:val="003D505E"/>
    <w:rsid w:val="00401FF7"/>
    <w:rsid w:val="00442CD1"/>
    <w:rsid w:val="00477840"/>
    <w:rsid w:val="004C3A52"/>
    <w:rsid w:val="0050523C"/>
    <w:rsid w:val="005228DB"/>
    <w:rsid w:val="00524D9C"/>
    <w:rsid w:val="00541CD2"/>
    <w:rsid w:val="005756F6"/>
    <w:rsid w:val="00577AFF"/>
    <w:rsid w:val="005E3E93"/>
    <w:rsid w:val="005F45B8"/>
    <w:rsid w:val="005F7FDD"/>
    <w:rsid w:val="0065389D"/>
    <w:rsid w:val="00663623"/>
    <w:rsid w:val="006A602D"/>
    <w:rsid w:val="006D0D8F"/>
    <w:rsid w:val="007238E9"/>
    <w:rsid w:val="00755D49"/>
    <w:rsid w:val="007C5BAA"/>
    <w:rsid w:val="00802470"/>
    <w:rsid w:val="00826E1A"/>
    <w:rsid w:val="008429DB"/>
    <w:rsid w:val="00904619"/>
    <w:rsid w:val="00921D17"/>
    <w:rsid w:val="0094288E"/>
    <w:rsid w:val="009C347E"/>
    <w:rsid w:val="00A06F52"/>
    <w:rsid w:val="00A623A9"/>
    <w:rsid w:val="00A84837"/>
    <w:rsid w:val="00B43948"/>
    <w:rsid w:val="00B4544A"/>
    <w:rsid w:val="00BA08DB"/>
    <w:rsid w:val="00BB0EE3"/>
    <w:rsid w:val="00BC1235"/>
    <w:rsid w:val="00BD3503"/>
    <w:rsid w:val="00CA0225"/>
    <w:rsid w:val="00CA1919"/>
    <w:rsid w:val="00D04954"/>
    <w:rsid w:val="00D3657F"/>
    <w:rsid w:val="00D55929"/>
    <w:rsid w:val="00D85728"/>
    <w:rsid w:val="00D9532C"/>
    <w:rsid w:val="00DC3D74"/>
    <w:rsid w:val="00DF05A5"/>
    <w:rsid w:val="00E149A0"/>
    <w:rsid w:val="00E20E73"/>
    <w:rsid w:val="00EE34F3"/>
    <w:rsid w:val="00EF6B53"/>
    <w:rsid w:val="00F35A65"/>
    <w:rsid w:val="00F37CFA"/>
    <w:rsid w:val="00F574A4"/>
    <w:rsid w:val="00FC7E83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7D9A6F3"/>
  <w15:docId w15:val="{49B0EEC0-7284-483D-AEFF-32BC39F7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3B2AC-7A7F-4FE7-A952-7C6B5287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Рогозина Ирина Вячеславовна</cp:lastModifiedBy>
  <cp:revision>33</cp:revision>
  <cp:lastPrinted>2023-09-04T11:35:00Z</cp:lastPrinted>
  <dcterms:created xsi:type="dcterms:W3CDTF">2023-09-04T11:40:00Z</dcterms:created>
  <dcterms:modified xsi:type="dcterms:W3CDTF">2024-10-11T07:08:00Z</dcterms:modified>
</cp:coreProperties>
</file>